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2696"/>
        <w:gridCol w:w="5233"/>
      </w:tblGrid>
      <w:tr w:rsidR="001B1E70" w14:paraId="683CA5C3" w14:textId="77777777" w:rsidTr="007A3583">
        <w:trPr>
          <w:trHeight w:val="645"/>
        </w:trPr>
        <w:tc>
          <w:tcPr>
            <w:tcW w:w="10634" w:type="dxa"/>
            <w:gridSpan w:val="3"/>
            <w:tcBorders>
              <w:left w:val="nil"/>
              <w:bottom w:val="single" w:sz="8" w:space="0" w:color="000000"/>
              <w:right w:val="nil"/>
            </w:tcBorders>
          </w:tcPr>
          <w:p w14:paraId="501C4980" w14:textId="77777777" w:rsidR="001B1E70" w:rsidRDefault="001B1E70" w:rsidP="007A3583">
            <w:pPr>
              <w:rPr>
                <w:sz w:val="24"/>
              </w:rPr>
            </w:pPr>
          </w:p>
        </w:tc>
      </w:tr>
      <w:tr w:rsidR="001B1E70" w14:paraId="764C9989" w14:textId="77777777" w:rsidTr="007A3583">
        <w:trPr>
          <w:trHeight w:val="599"/>
        </w:trPr>
        <w:tc>
          <w:tcPr>
            <w:tcW w:w="106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B02A1D" w14:textId="77777777" w:rsidR="001B1E70" w:rsidRDefault="007A3583">
            <w:pPr>
              <w:pStyle w:val="TableParagraph"/>
              <w:spacing w:before="159" w:line="240" w:lineRule="auto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Žiadosť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užívaní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zákona</w:t>
            </w:r>
          </w:p>
        </w:tc>
      </w:tr>
      <w:tr w:rsidR="001B1E70" w14:paraId="05D6D5F8" w14:textId="77777777" w:rsidTr="007A3583">
        <w:trPr>
          <w:trHeight w:val="316"/>
        </w:trPr>
        <w:tc>
          <w:tcPr>
            <w:tcW w:w="106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3AB1879" w14:textId="77777777" w:rsidR="001B1E70" w:rsidRDefault="007A3583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1B1E70" w14:paraId="18401CCA" w14:textId="77777777" w:rsidTr="007A3583">
        <w:trPr>
          <w:trHeight w:val="313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14:paraId="1DDB2FE3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696" w:type="dxa"/>
            <w:shd w:val="clear" w:color="auto" w:fill="D9D9D9"/>
          </w:tcPr>
          <w:p w14:paraId="7CC8D20E" w14:textId="77777777" w:rsidR="001B1E70" w:rsidRDefault="001B1E70">
            <w:pPr>
              <w:pStyle w:val="TableParagraph"/>
              <w:spacing w:line="240" w:lineRule="auto"/>
              <w:ind w:left="0"/>
            </w:pPr>
          </w:p>
        </w:tc>
        <w:tc>
          <w:tcPr>
            <w:tcW w:w="5233" w:type="dxa"/>
            <w:tcBorders>
              <w:right w:val="single" w:sz="8" w:space="0" w:color="000000"/>
            </w:tcBorders>
            <w:shd w:val="clear" w:color="auto" w:fill="D9D9D9"/>
          </w:tcPr>
          <w:p w14:paraId="3F2F64F0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1B1E70" w14:paraId="2EDEAFB2" w14:textId="77777777" w:rsidTr="007A3583">
        <w:trPr>
          <w:trHeight w:val="316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14:paraId="6E9D1D70" w14:textId="77777777" w:rsidR="001B1E70" w:rsidRDefault="007A3583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696" w:type="dxa"/>
            <w:shd w:val="clear" w:color="auto" w:fill="D9D9D9"/>
          </w:tcPr>
          <w:p w14:paraId="1C7F4A66" w14:textId="77777777" w:rsidR="001B1E70" w:rsidRDefault="007A3583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5A55F682" w14:textId="79A1EB42" w:rsidR="001B1E70" w:rsidRDefault="001B1E70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1B1E70" w14:paraId="568A7AF9" w14:textId="77777777" w:rsidTr="007A3583">
        <w:trPr>
          <w:trHeight w:val="314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14:paraId="30070AAB" w14:textId="77777777" w:rsidR="001B1E70" w:rsidRDefault="001B1E70">
            <w:pPr>
              <w:pStyle w:val="TableParagraph"/>
              <w:spacing w:line="240" w:lineRule="auto"/>
              <w:ind w:left="0"/>
            </w:pPr>
          </w:p>
        </w:tc>
        <w:tc>
          <w:tcPr>
            <w:tcW w:w="2696" w:type="dxa"/>
            <w:shd w:val="clear" w:color="auto" w:fill="D9D9D9"/>
          </w:tcPr>
          <w:p w14:paraId="19311525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  <w:shd w:val="clear" w:color="auto" w:fill="D9D9D9"/>
          </w:tcPr>
          <w:p w14:paraId="0B04E9D0" w14:textId="77777777" w:rsidR="001B1E70" w:rsidRDefault="007A3583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bez stavebných </w:t>
            </w:r>
            <w:r>
              <w:rPr>
                <w:spacing w:val="-4"/>
                <w:sz w:val="24"/>
              </w:rPr>
              <w:t>úprav</w:t>
            </w:r>
          </w:p>
        </w:tc>
      </w:tr>
      <w:tr w:rsidR="001B1E70" w14:paraId="56C45536" w14:textId="77777777" w:rsidTr="007A3583">
        <w:trPr>
          <w:trHeight w:val="631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14:paraId="199C74F5" w14:textId="77777777" w:rsidR="001B1E70" w:rsidRDefault="001B1E7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6" w:type="dxa"/>
            <w:shd w:val="clear" w:color="auto" w:fill="D9D9D9"/>
          </w:tcPr>
          <w:p w14:paraId="223F8DF5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233" w:type="dxa"/>
            <w:tcBorders>
              <w:right w:val="single" w:sz="8" w:space="0" w:color="000000"/>
            </w:tcBorders>
            <w:shd w:val="clear" w:color="auto" w:fill="D9D9D9"/>
          </w:tcPr>
          <w:p w14:paraId="7B35B742" w14:textId="77777777" w:rsidR="001B1E70" w:rsidRDefault="007A3583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z w:val="24"/>
              </w:rPr>
              <w:t>Zmena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užívaní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spojená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stavebnými úpravami, ktoré vyžadovali ohlásenie</w:t>
            </w:r>
          </w:p>
        </w:tc>
      </w:tr>
      <w:tr w:rsidR="001B1E70" w14:paraId="3672C6C6" w14:textId="77777777" w:rsidTr="007A3583">
        <w:trPr>
          <w:trHeight w:val="827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14:paraId="4505EABC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696" w:type="dxa"/>
            <w:shd w:val="clear" w:color="auto" w:fill="D9D9D9"/>
          </w:tcPr>
          <w:p w14:paraId="0F0AFA47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úrad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5ABA4195" w14:textId="4DC780B8" w:rsidR="001B1E70" w:rsidRDefault="001B1E70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1B1E70" w14:paraId="7D6FD7B6" w14:textId="77777777" w:rsidTr="007A3583">
        <w:trPr>
          <w:trHeight w:val="316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6C406501" w14:textId="77777777" w:rsidR="001B1E70" w:rsidRDefault="007A3583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stavbyvedúceho</w:t>
            </w:r>
          </w:p>
        </w:tc>
      </w:tr>
      <w:tr w:rsidR="001B1E70" w14:paraId="107CAFA1" w14:textId="77777777" w:rsidTr="007A3583">
        <w:trPr>
          <w:trHeight w:val="827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14:paraId="46B3672A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696" w:type="dxa"/>
            <w:shd w:val="clear" w:color="auto" w:fill="D9D9D9"/>
          </w:tcPr>
          <w:p w14:paraId="6B898E72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14:paraId="172AA39A" w14:textId="77777777" w:rsidR="001B1E70" w:rsidRDefault="007A3583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osoba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59D30BE8" w14:textId="53CB29B4" w:rsidR="001B1E70" w:rsidRDefault="001B1E70">
            <w:pPr>
              <w:pStyle w:val="TableParagraph"/>
              <w:rPr>
                <w:sz w:val="24"/>
              </w:rPr>
            </w:pPr>
          </w:p>
        </w:tc>
      </w:tr>
      <w:tr w:rsidR="001B1E70" w14:paraId="28D8D399" w14:textId="77777777" w:rsidTr="007A3583">
        <w:trPr>
          <w:trHeight w:val="827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14:paraId="1A6A7FFE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Stavebník</w:t>
            </w:r>
          </w:p>
        </w:tc>
        <w:tc>
          <w:tcPr>
            <w:tcW w:w="2696" w:type="dxa"/>
            <w:shd w:val="clear" w:color="auto" w:fill="D9D9D9"/>
          </w:tcPr>
          <w:p w14:paraId="02BCF836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14:paraId="268AE74A" w14:textId="77777777" w:rsidR="001B1E70" w:rsidRDefault="007A3583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39D7DA27" w14:textId="340BB96E" w:rsidR="001B1E70" w:rsidRDefault="001B1E70">
            <w:pPr>
              <w:pStyle w:val="TableParagraph"/>
              <w:rPr>
                <w:sz w:val="24"/>
              </w:rPr>
            </w:pPr>
          </w:p>
        </w:tc>
      </w:tr>
      <w:tr w:rsidR="001B1E70" w14:paraId="0179465A" w14:textId="77777777" w:rsidTr="007A3583">
        <w:trPr>
          <w:trHeight w:val="828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14:paraId="213A6EB9" w14:textId="77777777" w:rsidR="001B1E70" w:rsidRDefault="007A3583">
            <w:pPr>
              <w:pStyle w:val="TableParagraph"/>
              <w:spacing w:line="240" w:lineRule="auto"/>
              <w:ind w:left="69" w:right="990"/>
              <w:rPr>
                <w:sz w:val="24"/>
              </w:rPr>
            </w:pPr>
            <w:r>
              <w:rPr>
                <w:sz w:val="24"/>
              </w:rPr>
              <w:t>Projektant alebo spracovateľ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časti</w:t>
            </w:r>
          </w:p>
          <w:p w14:paraId="59B67663" w14:textId="77777777" w:rsidR="001B1E70" w:rsidRDefault="007A3583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dokumentácie</w:t>
            </w:r>
          </w:p>
        </w:tc>
        <w:tc>
          <w:tcPr>
            <w:tcW w:w="2696" w:type="dxa"/>
            <w:shd w:val="clear" w:color="auto" w:fill="D9D9D9"/>
          </w:tcPr>
          <w:p w14:paraId="47E8A33C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podnikateľ, právnická osoba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2CB0485" w14:textId="40D57F09" w:rsidR="001B1E70" w:rsidRDefault="001B1E70">
            <w:pPr>
              <w:pStyle w:val="TableParagraph"/>
              <w:rPr>
                <w:sz w:val="24"/>
              </w:rPr>
            </w:pPr>
          </w:p>
        </w:tc>
      </w:tr>
      <w:tr w:rsidR="001B1E70" w14:paraId="58775F69" w14:textId="77777777" w:rsidTr="007A3583">
        <w:trPr>
          <w:trHeight w:val="1103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14:paraId="248C8A9E" w14:textId="77777777" w:rsidR="001B1E70" w:rsidRDefault="007A3583">
            <w:pPr>
              <w:pStyle w:val="TableParagraph"/>
              <w:spacing w:line="240" w:lineRule="auto"/>
              <w:ind w:left="69" w:right="260"/>
              <w:jc w:val="both"/>
              <w:rPr>
                <w:sz w:val="24"/>
              </w:rPr>
            </w:pPr>
            <w:r>
              <w:rPr>
                <w:sz w:val="24"/>
              </w:rPr>
              <w:t>Kvalifikovaná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 vedenie uskutočňovania stavby, ak bola stavba</w:t>
            </w:r>
          </w:p>
          <w:p w14:paraId="3EAE9169" w14:textId="77777777" w:rsidR="001B1E70" w:rsidRDefault="007A3583">
            <w:pPr>
              <w:pStyle w:val="TableParagraph"/>
              <w:spacing w:line="264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predmetom</w:t>
            </w:r>
            <w:r>
              <w:rPr>
                <w:spacing w:val="-2"/>
                <w:sz w:val="24"/>
              </w:rPr>
              <w:t xml:space="preserve"> ohlásenia</w:t>
            </w:r>
          </w:p>
        </w:tc>
        <w:tc>
          <w:tcPr>
            <w:tcW w:w="2696" w:type="dxa"/>
            <w:shd w:val="clear" w:color="auto" w:fill="D9D9D9"/>
          </w:tcPr>
          <w:p w14:paraId="4A0D4F75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14:paraId="7BAE29A5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63809F97" w14:textId="59776073" w:rsidR="001B1E70" w:rsidRDefault="001B1E70">
            <w:pPr>
              <w:pStyle w:val="TableParagraph"/>
              <w:rPr>
                <w:sz w:val="24"/>
              </w:rPr>
            </w:pPr>
          </w:p>
        </w:tc>
      </w:tr>
      <w:tr w:rsidR="001B1E70" w14:paraId="397DBEF0" w14:textId="77777777" w:rsidTr="007A3583">
        <w:trPr>
          <w:trHeight w:val="337"/>
        </w:trPr>
        <w:tc>
          <w:tcPr>
            <w:tcW w:w="2705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76942D23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696" w:type="dxa"/>
            <w:shd w:val="clear" w:color="auto" w:fill="D9D9D9"/>
          </w:tcPr>
          <w:p w14:paraId="2D948A6E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368F7B66" w14:textId="53BBEFFF" w:rsidR="001B1E70" w:rsidRDefault="001B1E70">
            <w:pPr>
              <w:pStyle w:val="TableParagraph"/>
              <w:rPr>
                <w:sz w:val="24"/>
              </w:rPr>
            </w:pPr>
          </w:p>
        </w:tc>
      </w:tr>
      <w:tr w:rsidR="001B1E70" w14:paraId="49AAF560" w14:textId="77777777" w:rsidTr="007A3583">
        <w:trPr>
          <w:trHeight w:val="945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2812D096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14:paraId="74D8C455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3AF0F9C6" w14:textId="6BF2E9C4" w:rsidR="001B1E70" w:rsidRDefault="001B1E7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B1E70" w14:paraId="56641A6C" w14:textId="77777777" w:rsidTr="007A3583">
        <w:trPr>
          <w:trHeight w:val="313"/>
        </w:trPr>
        <w:tc>
          <w:tcPr>
            <w:tcW w:w="10634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3E94328D" w14:textId="77777777" w:rsidR="001B1E70" w:rsidRDefault="007A3583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1B1E70" w14:paraId="6FC88A5C" w14:textId="77777777" w:rsidTr="007A3583">
        <w:trPr>
          <w:trHeight w:val="630"/>
        </w:trPr>
        <w:tc>
          <w:tcPr>
            <w:tcW w:w="2705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59567AD9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alebo súboru stavieb</w:t>
            </w:r>
          </w:p>
        </w:tc>
        <w:tc>
          <w:tcPr>
            <w:tcW w:w="2696" w:type="dxa"/>
            <w:shd w:val="clear" w:color="auto" w:fill="D9D9D9"/>
          </w:tcPr>
          <w:p w14:paraId="65B3B9F6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súboru </w:t>
            </w:r>
            <w:r>
              <w:rPr>
                <w:spacing w:val="-2"/>
                <w:sz w:val="24"/>
              </w:rPr>
              <w:t>stavieb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3AF1F81F" w14:textId="60FF0621" w:rsidR="001B1E70" w:rsidRDefault="001B1E7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B1E70" w14:paraId="1156FC12" w14:textId="77777777" w:rsidTr="007A3583">
        <w:trPr>
          <w:trHeight w:val="631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7B70E819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14:paraId="358510E0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Identifikácia overovacej doložky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ohlásenej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CE53CB6" w14:textId="329AF8A1" w:rsidR="001B1E70" w:rsidRDefault="001B1E70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B1E70" w14:paraId="436F650D" w14:textId="77777777" w:rsidTr="007A3583">
        <w:trPr>
          <w:trHeight w:val="314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5110EBDF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14:paraId="11359FBC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513D9AFB" w14:textId="7E410DC1" w:rsidR="001B1E70" w:rsidRDefault="001B1E70">
            <w:pPr>
              <w:pStyle w:val="TableParagraph"/>
              <w:rPr>
                <w:sz w:val="24"/>
              </w:rPr>
            </w:pPr>
          </w:p>
        </w:tc>
      </w:tr>
      <w:tr w:rsidR="001B1E70" w14:paraId="55FDE00A" w14:textId="77777777" w:rsidTr="007A3583">
        <w:trPr>
          <w:trHeight w:val="630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238483B5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14:paraId="2DBD8462" w14:textId="77777777" w:rsidR="001B1E70" w:rsidRDefault="007A3583">
            <w:pPr>
              <w:pStyle w:val="TableParagraph"/>
              <w:spacing w:line="240" w:lineRule="auto"/>
              <w:ind w:left="69" w:right="89"/>
              <w:rPr>
                <w:sz w:val="24"/>
              </w:rPr>
            </w:pPr>
            <w:r>
              <w:rPr>
                <w:sz w:val="24"/>
              </w:rPr>
              <w:t>Názov stavby alebo súboru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existujúci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5A8C5DF8" w14:textId="20B99A14" w:rsidR="001B1E70" w:rsidRDefault="001B1E70">
            <w:pPr>
              <w:pStyle w:val="TableParagraph"/>
              <w:rPr>
                <w:sz w:val="24"/>
              </w:rPr>
            </w:pPr>
          </w:p>
        </w:tc>
      </w:tr>
      <w:tr w:rsidR="001B1E70" w14:paraId="7320D768" w14:textId="77777777" w:rsidTr="007A3583">
        <w:trPr>
          <w:trHeight w:val="827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0788BD86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14:paraId="23DB61A6" w14:textId="77777777" w:rsidR="001B1E70" w:rsidRDefault="007A3583">
            <w:pPr>
              <w:pStyle w:val="TableParagraph"/>
              <w:spacing w:line="240" w:lineRule="auto"/>
              <w:ind w:left="69" w:right="12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 -</w:t>
            </w:r>
          </w:p>
          <w:p w14:paraId="323DD7FA" w14:textId="77777777" w:rsidR="001B1E70" w:rsidRDefault="007A3583">
            <w:pPr>
              <w:pStyle w:val="TableParagraph"/>
              <w:spacing w:line="264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navrhovaný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09934DEB" w14:textId="0B58B993" w:rsidR="001B1E70" w:rsidRDefault="001B1E70">
            <w:pPr>
              <w:pStyle w:val="TableParagraph"/>
              <w:rPr>
                <w:sz w:val="24"/>
              </w:rPr>
            </w:pPr>
          </w:p>
        </w:tc>
      </w:tr>
    </w:tbl>
    <w:p w14:paraId="4DF4A2F9" w14:textId="77777777" w:rsidR="001B1E70" w:rsidRDefault="001B1E70">
      <w:pPr>
        <w:pStyle w:val="TableParagraph"/>
        <w:rPr>
          <w:sz w:val="24"/>
        </w:rPr>
        <w:sectPr w:rsidR="001B1E70">
          <w:type w:val="continuous"/>
          <w:pgSz w:w="11910" w:h="16840"/>
          <w:pgMar w:top="900" w:right="425" w:bottom="1292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00"/>
        <w:gridCol w:w="5233"/>
      </w:tblGrid>
      <w:tr w:rsidR="001B1E70" w14:paraId="1E50DE6F" w14:textId="77777777">
        <w:trPr>
          <w:trHeight w:val="631"/>
        </w:trPr>
        <w:tc>
          <w:tcPr>
            <w:tcW w:w="2700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1CFD67" w14:textId="77777777" w:rsidR="001B1E70" w:rsidRDefault="001B1E7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32352F" w14:textId="77777777" w:rsidR="001B1E70" w:rsidRDefault="007A3583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D2EFA9B" w14:textId="65D3FABE" w:rsidR="001B1E70" w:rsidRDefault="001B1E70">
            <w:pPr>
              <w:pStyle w:val="TableParagraph"/>
              <w:spacing w:line="240" w:lineRule="auto"/>
              <w:ind w:left="75" w:right="140"/>
              <w:rPr>
                <w:sz w:val="24"/>
              </w:rPr>
            </w:pPr>
          </w:p>
        </w:tc>
      </w:tr>
      <w:tr w:rsidR="001B1E70" w14:paraId="49F6E2B1" w14:textId="77777777">
        <w:trPr>
          <w:trHeight w:val="110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71FECD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48B3F8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2D6CB" w14:textId="104729A9" w:rsidR="001B1E70" w:rsidRDefault="001B1E70">
            <w:pPr>
              <w:pStyle w:val="TableParagraph"/>
              <w:spacing w:line="270" w:lineRule="atLeast"/>
              <w:ind w:left="75"/>
              <w:rPr>
                <w:sz w:val="24"/>
              </w:rPr>
            </w:pPr>
          </w:p>
        </w:tc>
      </w:tr>
      <w:tr w:rsidR="001B1E70" w14:paraId="1C43B2F2" w14:textId="77777777">
        <w:trPr>
          <w:trHeight w:val="628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637BF1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 -</w:t>
            </w:r>
          </w:p>
          <w:p w14:paraId="469685A5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existujúce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91F485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stavba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E432B" w14:textId="1515FBAF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3BA3ED8E" w14:textId="77777777">
        <w:trPr>
          <w:trHeight w:val="827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34BE16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6D3978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hlavnej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podľa účelu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56016" w14:textId="07652066" w:rsidR="001B1E70" w:rsidRDefault="001B1E70">
            <w:pPr>
              <w:pStyle w:val="TableParagraph"/>
              <w:spacing w:line="270" w:lineRule="atLeast"/>
              <w:ind w:left="75"/>
              <w:rPr>
                <w:sz w:val="24"/>
              </w:rPr>
            </w:pPr>
          </w:p>
        </w:tc>
      </w:tr>
      <w:tr w:rsidR="001B1E70" w14:paraId="72D71982" w14:textId="77777777">
        <w:trPr>
          <w:trHeight w:val="1262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DD37F4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B85D8A" w14:textId="77777777" w:rsidR="001B1E70" w:rsidRDefault="007A3583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Členenie hlavnej stavby 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prevádzkové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súbory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stavebné objekty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5310B" w14:textId="4D98A8E5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49AA458A" w14:textId="77777777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A7801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DA87DE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B30C1" w14:textId="749429BD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027D7470" w14:textId="77777777">
        <w:trPr>
          <w:trHeight w:val="976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3A886A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9016B5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14:paraId="56C4138A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stavieb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súbore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stavieb podľa účelu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E83A7" w14:textId="73121B9D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24786F96" w14:textId="77777777">
        <w:trPr>
          <w:trHeight w:val="1259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E8AD34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49666D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14:paraId="78EB5FD3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stavieb na prevádzkové súbory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objekty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91571" w14:textId="18BA3BDE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69ED49F8" w14:textId="77777777">
        <w:trPr>
          <w:trHeight w:val="313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5D97AC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 -</w:t>
            </w:r>
          </w:p>
          <w:p w14:paraId="10907495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navrhovaná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D53C77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stavba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D6DE1" w14:textId="3B97616E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1D2891D2" w14:textId="77777777">
        <w:trPr>
          <w:trHeight w:val="827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BAB40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258F44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hlavnej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 podľa účelu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61D22" w14:textId="39819220" w:rsidR="001B1E70" w:rsidRDefault="001B1E70">
            <w:pPr>
              <w:pStyle w:val="TableParagraph"/>
              <w:spacing w:line="264" w:lineRule="exact"/>
              <w:ind w:left="75"/>
              <w:rPr>
                <w:sz w:val="24"/>
              </w:rPr>
            </w:pPr>
          </w:p>
        </w:tc>
      </w:tr>
      <w:tr w:rsidR="001B1E70" w14:paraId="2B3EEB1D" w14:textId="77777777">
        <w:trPr>
          <w:trHeight w:val="1262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6EF16B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305E54" w14:textId="77777777" w:rsidR="001B1E70" w:rsidRDefault="007A3583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Členenie hlavnej stavby 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prevádzkové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súbory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stavebné objekty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FAA24" w14:textId="3ACFB54F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5A2DCB2D" w14:textId="77777777">
        <w:trPr>
          <w:trHeight w:val="628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CE8EAE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446634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1AD2F" w14:textId="4D6B6FD0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7EEFC0F2" w14:textId="77777777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D854CA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39A23F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14:paraId="1D123510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stavieb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súbore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stavieb podľa účelu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A691F" w14:textId="2DAD6FC8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60E9E17D" w14:textId="77777777">
        <w:trPr>
          <w:trHeight w:val="126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C9F953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6ED745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Členenie</w:t>
            </w:r>
            <w:r>
              <w:rPr>
                <w:spacing w:val="-2"/>
                <w:sz w:val="24"/>
              </w:rPr>
              <w:t xml:space="preserve"> ostatných</w:t>
            </w:r>
          </w:p>
          <w:p w14:paraId="78453E0A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stavieb na prevádzkové súbory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objekty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CE855" w14:textId="71A610BD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401E4B92" w14:textId="77777777">
        <w:trPr>
          <w:trHeight w:val="316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7C65BC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57914C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DECB3" w14:textId="0ADD0EA3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70704CA9" w14:textId="77777777">
        <w:trPr>
          <w:trHeight w:val="1571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45F0E2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370DEE" w14:textId="77777777" w:rsidR="001B1E70" w:rsidRDefault="007A3583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právo k pozemku alebo stavbe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E38A8" w14:textId="5D872CF3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</w:tbl>
    <w:p w14:paraId="1F39E21D" w14:textId="77777777" w:rsidR="001B1E70" w:rsidRDefault="001B1E70">
      <w:pPr>
        <w:pStyle w:val="TableParagraph"/>
        <w:rPr>
          <w:sz w:val="24"/>
        </w:rPr>
        <w:sectPr w:rsidR="001B1E70">
          <w:type w:val="continuous"/>
          <w:pgSz w:w="11910" w:h="16840"/>
          <w:pgMar w:top="680" w:right="425" w:bottom="1405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00"/>
        <w:gridCol w:w="5233"/>
      </w:tblGrid>
      <w:tr w:rsidR="001B1E70" w14:paraId="56DD0C8E" w14:textId="77777777">
        <w:trPr>
          <w:trHeight w:val="314"/>
        </w:trPr>
        <w:tc>
          <w:tcPr>
            <w:tcW w:w="10633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0AA4299C" w14:textId="77777777" w:rsidR="001B1E70" w:rsidRDefault="007A3583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 stavbe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1B1E70" w14:paraId="6F73E54A" w14:textId="77777777">
        <w:trPr>
          <w:trHeight w:val="316"/>
        </w:trPr>
        <w:tc>
          <w:tcPr>
            <w:tcW w:w="2700" w:type="dxa"/>
            <w:tcBorders>
              <w:left w:val="single" w:sz="8" w:space="0" w:color="000000"/>
            </w:tcBorders>
            <w:shd w:val="clear" w:color="auto" w:fill="D9D9D9"/>
          </w:tcPr>
          <w:p w14:paraId="793776FA" w14:textId="77777777" w:rsidR="001B1E70" w:rsidRDefault="007A3583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Termín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dokončenia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2700" w:type="dxa"/>
            <w:shd w:val="clear" w:color="auto" w:fill="D9D9D9"/>
          </w:tcPr>
          <w:p w14:paraId="5FDC5B64" w14:textId="77777777" w:rsidR="001B1E70" w:rsidRDefault="007A35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Termín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dokončenia</w:t>
            </w:r>
            <w:r>
              <w:rPr>
                <w:spacing w:val="-2"/>
                <w:sz w:val="24"/>
              </w:rPr>
              <w:t xml:space="preserve"> stavby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23AAEDDC" w14:textId="25D446C9" w:rsidR="001B1E70" w:rsidRDefault="001B1E70">
            <w:pPr>
              <w:pStyle w:val="TableParagraph"/>
              <w:spacing w:line="270" w:lineRule="exact"/>
              <w:ind w:left="75"/>
              <w:rPr>
                <w:sz w:val="24"/>
              </w:rPr>
            </w:pPr>
          </w:p>
        </w:tc>
      </w:tr>
      <w:tr w:rsidR="001B1E70" w14:paraId="1DC0BB91" w14:textId="77777777">
        <w:trPr>
          <w:trHeight w:val="551"/>
        </w:trPr>
        <w:tc>
          <w:tcPr>
            <w:tcW w:w="2700" w:type="dxa"/>
            <w:tcBorders>
              <w:left w:val="single" w:sz="8" w:space="0" w:color="000000"/>
            </w:tcBorders>
            <w:shd w:val="clear" w:color="auto" w:fill="D9D9D9"/>
          </w:tcPr>
          <w:p w14:paraId="4C3035F4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Kolaudačné</w:t>
            </w:r>
            <w:r>
              <w:rPr>
                <w:spacing w:val="-2"/>
                <w:sz w:val="24"/>
              </w:rPr>
              <w:t xml:space="preserve"> osvedčenie</w:t>
            </w:r>
          </w:p>
        </w:tc>
        <w:tc>
          <w:tcPr>
            <w:tcW w:w="2700" w:type="dxa"/>
            <w:shd w:val="clear" w:color="auto" w:fill="D9D9D9"/>
          </w:tcPr>
          <w:p w14:paraId="7092A508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Kolaudačné</w:t>
            </w:r>
            <w:r>
              <w:rPr>
                <w:spacing w:val="-2"/>
                <w:sz w:val="24"/>
              </w:rPr>
              <w:t xml:space="preserve"> osvedčenie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DB46CDA" w14:textId="5BAC650F" w:rsidR="001B1E70" w:rsidRDefault="001B1E70">
            <w:pPr>
              <w:pStyle w:val="TableParagraph"/>
              <w:spacing w:line="264" w:lineRule="exact"/>
              <w:ind w:left="75"/>
              <w:rPr>
                <w:sz w:val="24"/>
              </w:rPr>
            </w:pPr>
          </w:p>
        </w:tc>
      </w:tr>
      <w:tr w:rsidR="001B1E70" w14:paraId="4E86322A" w14:textId="77777777">
        <w:trPr>
          <w:trHeight w:val="551"/>
        </w:trPr>
        <w:tc>
          <w:tcPr>
            <w:tcW w:w="2700" w:type="dxa"/>
            <w:tcBorders>
              <w:left w:val="single" w:sz="8" w:space="0" w:color="000000"/>
            </w:tcBorders>
            <w:shd w:val="clear" w:color="auto" w:fill="D9D9D9"/>
          </w:tcPr>
          <w:p w14:paraId="05E87163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Zmeny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2700" w:type="dxa"/>
            <w:shd w:val="clear" w:color="auto" w:fill="D9D9D9"/>
          </w:tcPr>
          <w:p w14:paraId="41528FEC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zmien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účele</w:t>
            </w:r>
          </w:p>
          <w:p w14:paraId="176829FA" w14:textId="77777777" w:rsidR="001B1E70" w:rsidRDefault="007A35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užívania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121F1C1D" w14:textId="7FADDAB2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66A1A114" w14:textId="77777777">
        <w:trPr>
          <w:trHeight w:val="630"/>
        </w:trPr>
        <w:tc>
          <w:tcPr>
            <w:tcW w:w="2700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0D3F66DA" w14:textId="77777777" w:rsidR="001B1E70" w:rsidRDefault="007A3583">
            <w:pPr>
              <w:pStyle w:val="TableParagraph"/>
              <w:spacing w:line="240" w:lineRule="auto"/>
              <w:ind w:left="69" w:right="431"/>
              <w:rPr>
                <w:sz w:val="24"/>
              </w:rPr>
            </w:pPr>
            <w:r>
              <w:rPr>
                <w:sz w:val="24"/>
              </w:rPr>
              <w:lastRenderedPageBreak/>
              <w:t>Podrobná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identifikácia stavby alebo súboru</w:t>
            </w:r>
          </w:p>
          <w:p w14:paraId="54597AC2" w14:textId="77777777" w:rsidR="001B1E70" w:rsidRDefault="007A3583">
            <w:pPr>
              <w:pStyle w:val="TableParagraph"/>
              <w:spacing w:line="240" w:lineRule="auto"/>
              <w:ind w:left="69" w:right="618"/>
              <w:rPr>
                <w:sz w:val="24"/>
              </w:rPr>
            </w:pPr>
            <w:r>
              <w:rPr>
                <w:sz w:val="24"/>
              </w:rPr>
              <w:t>stavieb z hľadiska chránených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záujmov</w:t>
            </w:r>
          </w:p>
        </w:tc>
        <w:tc>
          <w:tcPr>
            <w:tcW w:w="2700" w:type="dxa"/>
            <w:shd w:val="clear" w:color="auto" w:fill="D9D9D9"/>
          </w:tcPr>
          <w:p w14:paraId="07C73BD9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Investičný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014F9F5F" w14:textId="4BABCE3B" w:rsidR="001B1E70" w:rsidRDefault="001B1E70">
            <w:pPr>
              <w:pStyle w:val="TableParagraph"/>
              <w:spacing w:line="240" w:lineRule="auto"/>
              <w:ind w:left="75" w:right="140"/>
              <w:rPr>
                <w:sz w:val="24"/>
              </w:rPr>
            </w:pPr>
          </w:p>
        </w:tc>
      </w:tr>
      <w:tr w:rsidR="001B1E70" w14:paraId="6699EDAF" w14:textId="77777777">
        <w:trPr>
          <w:trHeight w:val="628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61AD647E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53F50E1D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Vyhradená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7677254" w14:textId="1913991C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79C33D30" w14:textId="77777777">
        <w:trPr>
          <w:trHeight w:val="630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3A40455D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4EB1E51D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Posudzovanie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 životné prostredie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19AF6BB2" w14:textId="1FE57B53" w:rsidR="001B1E70" w:rsidRDefault="001B1E70">
            <w:pPr>
              <w:pStyle w:val="TableParagraph"/>
              <w:spacing w:line="240" w:lineRule="auto"/>
              <w:ind w:left="75" w:right="140"/>
              <w:rPr>
                <w:sz w:val="24"/>
              </w:rPr>
            </w:pPr>
          </w:p>
        </w:tc>
      </w:tr>
      <w:tr w:rsidR="001B1E70" w14:paraId="414C777F" w14:textId="77777777">
        <w:trPr>
          <w:trHeight w:val="650"/>
        </w:trPr>
        <w:tc>
          <w:tcPr>
            <w:tcW w:w="2700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520F5D1D" w14:textId="77777777" w:rsidR="001B1E70" w:rsidRDefault="007A3583">
            <w:pPr>
              <w:pStyle w:val="TableParagraph"/>
              <w:spacing w:line="240" w:lineRule="auto"/>
              <w:ind w:left="69" w:right="503"/>
              <w:jc w:val="both"/>
              <w:rPr>
                <w:sz w:val="24"/>
              </w:rPr>
            </w:pPr>
            <w:r>
              <w:rPr>
                <w:sz w:val="24"/>
              </w:rPr>
              <w:t>Bilancia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plôch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existujúce</w:t>
            </w:r>
          </w:p>
        </w:tc>
        <w:tc>
          <w:tcPr>
            <w:tcW w:w="2700" w:type="dxa"/>
            <w:shd w:val="clear" w:color="auto" w:fill="D9D9D9"/>
          </w:tcPr>
          <w:p w14:paraId="3273F2FC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plocha riešenej časti stavby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253D7209" w14:textId="77777777" w:rsidR="001B1E70" w:rsidRDefault="007A358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(na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desatinné</w:t>
            </w:r>
            <w:r>
              <w:rPr>
                <w:spacing w:val="-2"/>
                <w:sz w:val="24"/>
              </w:rPr>
              <w:t xml:space="preserve"> miesta)</w:t>
            </w:r>
          </w:p>
        </w:tc>
      </w:tr>
      <w:tr w:rsidR="001B1E70" w14:paraId="15308353" w14:textId="77777777">
        <w:trPr>
          <w:trHeight w:val="314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2D910DC4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30C9EEBF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DD8E75C" w14:textId="77777777" w:rsidR="001B1E70" w:rsidRDefault="007A358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(na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desatinné</w:t>
            </w:r>
            <w:r>
              <w:rPr>
                <w:spacing w:val="-2"/>
                <w:sz w:val="24"/>
              </w:rPr>
              <w:t xml:space="preserve"> miesta)</w:t>
            </w:r>
          </w:p>
        </w:tc>
      </w:tr>
      <w:tr w:rsidR="001B1E70" w14:paraId="605A9FFC" w14:textId="77777777">
        <w:trPr>
          <w:trHeight w:val="631"/>
        </w:trPr>
        <w:tc>
          <w:tcPr>
            <w:tcW w:w="2700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012AC4E6" w14:textId="77777777" w:rsidR="001B1E70" w:rsidRDefault="007A3583">
            <w:pPr>
              <w:pStyle w:val="TableParagraph"/>
              <w:spacing w:line="240" w:lineRule="auto"/>
              <w:ind w:left="69" w:right="503"/>
              <w:jc w:val="both"/>
              <w:rPr>
                <w:sz w:val="24"/>
              </w:rPr>
            </w:pPr>
            <w:r>
              <w:rPr>
                <w:sz w:val="24"/>
              </w:rPr>
              <w:t>Bilancia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plôch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navrhované</w:t>
            </w:r>
          </w:p>
        </w:tc>
        <w:tc>
          <w:tcPr>
            <w:tcW w:w="2700" w:type="dxa"/>
            <w:shd w:val="clear" w:color="auto" w:fill="D9D9D9"/>
          </w:tcPr>
          <w:p w14:paraId="60D05271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plocha riešenej časti stavby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32F79D4F" w14:textId="77777777" w:rsidR="001B1E70" w:rsidRDefault="007A358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(na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desatinné</w:t>
            </w:r>
            <w:r>
              <w:rPr>
                <w:spacing w:val="-2"/>
                <w:sz w:val="24"/>
              </w:rPr>
              <w:t xml:space="preserve"> miesta)</w:t>
            </w:r>
          </w:p>
        </w:tc>
      </w:tr>
      <w:tr w:rsidR="001B1E70" w14:paraId="5D0D6D88" w14:textId="77777777">
        <w:trPr>
          <w:trHeight w:val="313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0FB880E8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34360F83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2"/>
                <w:sz w:val="24"/>
              </w:rPr>
              <w:t xml:space="preserve"> plocha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18FDD628" w14:textId="77777777" w:rsidR="001B1E70" w:rsidRDefault="007A358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(na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desatinné</w:t>
            </w:r>
            <w:r>
              <w:rPr>
                <w:spacing w:val="-2"/>
                <w:sz w:val="24"/>
              </w:rPr>
              <w:t xml:space="preserve"> miesta)</w:t>
            </w:r>
          </w:p>
        </w:tc>
      </w:tr>
      <w:tr w:rsidR="001B1E70" w14:paraId="56E1CB27" w14:textId="77777777">
        <w:trPr>
          <w:trHeight w:val="316"/>
        </w:trPr>
        <w:tc>
          <w:tcPr>
            <w:tcW w:w="2700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672FF2AA" w14:textId="77777777" w:rsidR="001B1E70" w:rsidRDefault="007A3583">
            <w:pPr>
              <w:pStyle w:val="TableParagraph"/>
              <w:spacing w:line="240" w:lineRule="auto"/>
              <w:ind w:left="69" w:right="9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jednotiek stavby alebo súboru stavieb a podlahová plocha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bytu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navrhované</w:t>
            </w:r>
          </w:p>
        </w:tc>
        <w:tc>
          <w:tcPr>
            <w:tcW w:w="2700" w:type="dxa"/>
            <w:shd w:val="clear" w:color="auto" w:fill="D9D9D9"/>
          </w:tcPr>
          <w:p w14:paraId="357D520E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23C1A4F3" w14:textId="77777777" w:rsidR="001B1E70" w:rsidRDefault="007A358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Počet/podlahová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</w:tr>
      <w:tr w:rsidR="001B1E70" w14:paraId="54B8465A" w14:textId="77777777">
        <w:trPr>
          <w:trHeight w:val="313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2F3B7EF2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1881D359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795B11B" w14:textId="794FA2B6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6E13B444" w14:textId="77777777">
        <w:trPr>
          <w:trHeight w:val="313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3C6FD9F7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2A09A875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F904E2B" w14:textId="7F220DBC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4C0B2D8B" w14:textId="77777777">
        <w:trPr>
          <w:trHeight w:val="316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04F77D15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25864328" w14:textId="77777777" w:rsidR="001B1E70" w:rsidRDefault="007A35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2ACB15AC" w14:textId="5875DB9C" w:rsidR="001B1E70" w:rsidRDefault="001B1E70">
            <w:pPr>
              <w:pStyle w:val="TableParagraph"/>
              <w:spacing w:line="270" w:lineRule="exact"/>
              <w:ind w:left="75"/>
              <w:rPr>
                <w:sz w:val="24"/>
              </w:rPr>
            </w:pPr>
          </w:p>
        </w:tc>
      </w:tr>
      <w:tr w:rsidR="001B1E70" w14:paraId="02CEEF0C" w14:textId="77777777">
        <w:trPr>
          <w:trHeight w:val="313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63DF00F7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7D34EAE7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7224A4B0" w14:textId="3C76C251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6A09AF7F" w14:textId="77777777">
        <w:trPr>
          <w:trHeight w:val="316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57B5639E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64BB9072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5-izbový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byt/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0AA1536A" w14:textId="330984AE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31B98E04" w14:textId="77777777">
        <w:trPr>
          <w:trHeight w:val="314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109E7880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2A81866A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Uviesť iný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typ/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60E6806" w14:textId="0F33C63B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6BE9AB4C" w14:textId="77777777">
        <w:trPr>
          <w:trHeight w:val="316"/>
        </w:trPr>
        <w:tc>
          <w:tcPr>
            <w:tcW w:w="2700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3689EF25" w14:textId="77777777" w:rsidR="001B1E70" w:rsidRDefault="007A3583">
            <w:pPr>
              <w:pStyle w:val="TableParagraph"/>
              <w:spacing w:line="240" w:lineRule="auto"/>
              <w:ind w:left="69" w:right="9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parkovacích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miest stavby alebo súboru stavieb - navrhované</w:t>
            </w:r>
          </w:p>
        </w:tc>
        <w:tc>
          <w:tcPr>
            <w:tcW w:w="2700" w:type="dxa"/>
            <w:shd w:val="clear" w:color="auto" w:fill="D9D9D9"/>
          </w:tcPr>
          <w:p w14:paraId="64A8210D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Spolu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2108DBEC" w14:textId="50486FB1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1CD20B0D" w14:textId="77777777">
        <w:trPr>
          <w:trHeight w:val="313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7E5D7625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628A6D3D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Podzemné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738DAA7A" w14:textId="05F1C43A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02C95417" w14:textId="77777777">
        <w:trPr>
          <w:trHeight w:val="314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40FEA799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04706311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Nadzemné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6695256A" w14:textId="2701A044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06BFAAA9" w14:textId="77777777">
        <w:trPr>
          <w:trHeight w:val="316"/>
        </w:trPr>
        <w:tc>
          <w:tcPr>
            <w:tcW w:w="2700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14:paraId="00AB9E26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Napojenie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alebo súboru stavieb na</w:t>
            </w:r>
          </w:p>
          <w:p w14:paraId="52DEB63A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inžinierske</w:t>
            </w:r>
            <w:r>
              <w:rPr>
                <w:spacing w:val="-2"/>
                <w:sz w:val="24"/>
              </w:rPr>
              <w:t xml:space="preserve"> siete</w:t>
            </w:r>
          </w:p>
        </w:tc>
        <w:tc>
          <w:tcPr>
            <w:tcW w:w="2700" w:type="dxa"/>
            <w:shd w:val="clear" w:color="auto" w:fill="D9D9D9"/>
          </w:tcPr>
          <w:p w14:paraId="4501B62A" w14:textId="77777777" w:rsidR="001B1E70" w:rsidRDefault="007A35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6DB653F4" w14:textId="046E1737" w:rsidR="001B1E70" w:rsidRDefault="001B1E70">
            <w:pPr>
              <w:pStyle w:val="TableParagraph"/>
              <w:spacing w:line="270" w:lineRule="exact"/>
              <w:ind w:left="75"/>
              <w:rPr>
                <w:sz w:val="24"/>
              </w:rPr>
            </w:pPr>
          </w:p>
        </w:tc>
      </w:tr>
      <w:tr w:rsidR="001B1E70" w14:paraId="7871181A" w14:textId="77777777">
        <w:trPr>
          <w:trHeight w:val="628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0202C1FB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3ED87095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Elektronická</w:t>
            </w:r>
          </w:p>
          <w:p w14:paraId="1063D907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komunikačná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6189A44D" w14:textId="0E7D498A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61545170" w14:textId="77777777">
        <w:trPr>
          <w:trHeight w:val="316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25B6A07F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14:paraId="6A37F623" w14:textId="77777777" w:rsidR="001B1E70" w:rsidRDefault="007A35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7FEA79EC" w14:textId="777ADB37" w:rsidR="001B1E70" w:rsidRDefault="001B1E70">
            <w:pPr>
              <w:pStyle w:val="TableParagraph"/>
              <w:spacing w:line="270" w:lineRule="exact"/>
              <w:ind w:left="75"/>
              <w:rPr>
                <w:sz w:val="24"/>
              </w:rPr>
            </w:pPr>
          </w:p>
        </w:tc>
      </w:tr>
      <w:tr w:rsidR="001B1E70" w14:paraId="584BD146" w14:textId="77777777">
        <w:trPr>
          <w:trHeight w:val="313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7AC51584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14:paraId="75D7755E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65BE8045" w14:textId="3F38D400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2ABB6362" w14:textId="77777777">
        <w:trPr>
          <w:trHeight w:val="316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6FA84E15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14:paraId="26C86BCC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71DC47CC" w14:textId="0229EA22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50C091A4" w14:textId="77777777">
        <w:trPr>
          <w:trHeight w:val="628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71E06D42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14:paraId="49CC61D4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0D1EEBD" w14:textId="1D07BD92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4B9D2F2C" w14:textId="77777777">
        <w:trPr>
          <w:trHeight w:val="316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06A01746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14:paraId="46A991F9" w14:textId="77777777" w:rsidR="001B1E70" w:rsidRDefault="007A35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7251EA7A" w14:textId="4D004BC1" w:rsidR="001B1E70" w:rsidRDefault="001B1E70">
            <w:pPr>
              <w:pStyle w:val="TableParagraph"/>
              <w:spacing w:line="270" w:lineRule="exact"/>
              <w:ind w:left="75"/>
              <w:rPr>
                <w:sz w:val="24"/>
              </w:rPr>
            </w:pPr>
          </w:p>
        </w:tc>
      </w:tr>
      <w:tr w:rsidR="001B1E70" w14:paraId="5BBF9ED1" w14:textId="77777777">
        <w:trPr>
          <w:trHeight w:val="628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682797B4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14:paraId="51F3C3BC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0FA8D9FE" w14:textId="1F67010F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2F19686A" w14:textId="77777777">
        <w:trPr>
          <w:trHeight w:val="316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613CA4F2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shd w:val="clear" w:color="auto" w:fill="D9D9D9"/>
          </w:tcPr>
          <w:p w14:paraId="6E90BCC4" w14:textId="77777777" w:rsidR="001B1E70" w:rsidRDefault="007A35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1A697C6" w14:textId="4DA05D09" w:rsidR="001B1E70" w:rsidRDefault="001B1E70">
            <w:pPr>
              <w:pStyle w:val="TableParagraph"/>
              <w:spacing w:line="270" w:lineRule="exact"/>
              <w:ind w:left="75"/>
              <w:rPr>
                <w:sz w:val="24"/>
              </w:rPr>
            </w:pPr>
          </w:p>
        </w:tc>
      </w:tr>
      <w:tr w:rsidR="001B1E70" w14:paraId="2CD649BC" w14:textId="77777777">
        <w:trPr>
          <w:trHeight w:val="551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7CC76A0B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  <w:shd w:val="clear" w:color="auto" w:fill="D9D9D9"/>
          </w:tcPr>
          <w:p w14:paraId="093C2967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61344209" w14:textId="1C1E1224" w:rsidR="001B1E70" w:rsidRDefault="001B1E70">
            <w:pPr>
              <w:pStyle w:val="TableParagraph"/>
              <w:spacing w:line="264" w:lineRule="exact"/>
              <w:ind w:left="75"/>
              <w:rPr>
                <w:sz w:val="24"/>
              </w:rPr>
            </w:pPr>
          </w:p>
        </w:tc>
      </w:tr>
      <w:tr w:rsidR="001B1E70" w14:paraId="1CD6C584" w14:textId="77777777">
        <w:trPr>
          <w:trHeight w:val="628"/>
        </w:trPr>
        <w:tc>
          <w:tcPr>
            <w:tcW w:w="2700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14:paraId="33D76B71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shd w:val="clear" w:color="auto" w:fill="D9D9D9"/>
          </w:tcPr>
          <w:p w14:paraId="6A41A617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738DAA9A" w14:textId="48AAA9D2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4773FA15" w14:textId="77777777">
        <w:trPr>
          <w:trHeight w:val="316"/>
        </w:trPr>
        <w:tc>
          <w:tcPr>
            <w:tcW w:w="2700" w:type="dxa"/>
            <w:tcBorders>
              <w:left w:val="single" w:sz="8" w:space="0" w:color="000000"/>
            </w:tcBorders>
            <w:shd w:val="clear" w:color="auto" w:fill="D9D9D9"/>
          </w:tcPr>
          <w:p w14:paraId="76641E42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700" w:type="dxa"/>
            <w:shd w:val="clear" w:color="auto" w:fill="D9D9D9"/>
          </w:tcPr>
          <w:p w14:paraId="79E9CADA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1917F739" w14:textId="5641C6B6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</w:tbl>
    <w:p w14:paraId="474DD032" w14:textId="77777777" w:rsidR="001B1E70" w:rsidRDefault="001B1E70">
      <w:pPr>
        <w:pStyle w:val="TableParagraph"/>
        <w:rPr>
          <w:sz w:val="24"/>
        </w:rPr>
        <w:sectPr w:rsidR="001B1E70">
          <w:type w:val="continuous"/>
          <w:pgSz w:w="11910" w:h="16840"/>
          <w:pgMar w:top="680" w:right="425" w:bottom="1245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00"/>
        <w:gridCol w:w="5233"/>
      </w:tblGrid>
      <w:tr w:rsidR="001B1E70" w14:paraId="60754C64" w14:textId="77777777">
        <w:trPr>
          <w:trHeight w:val="1260"/>
        </w:trPr>
        <w:tc>
          <w:tcPr>
            <w:tcW w:w="27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8DC78" w14:textId="77777777" w:rsidR="001B1E70" w:rsidRDefault="001B1E7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6E93F4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42EBF80" w14:textId="27331719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23953A57" w14:textId="77777777">
        <w:trPr>
          <w:trHeight w:val="313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F008FB1" w14:textId="77777777" w:rsidR="001B1E70" w:rsidRDefault="007A3583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1B1E70" w14:paraId="063A33F4" w14:textId="77777777">
        <w:trPr>
          <w:trHeight w:val="630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EBE88F" w14:textId="77777777" w:rsidR="001B1E70" w:rsidRDefault="007A3583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Realizačná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dokumentácia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457E55" w14:textId="77777777" w:rsidR="001B1E70" w:rsidRDefault="007A3583">
            <w:pPr>
              <w:pStyle w:val="TableParagraph"/>
              <w:spacing w:line="240" w:lineRule="auto"/>
              <w:ind w:right="58"/>
              <w:rPr>
                <w:sz w:val="24"/>
              </w:rPr>
            </w:pPr>
            <w:r>
              <w:rPr>
                <w:sz w:val="24"/>
              </w:rPr>
              <w:t>Dokumentácia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skutočného zhotovenia stavby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C4831" w14:textId="347123C3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4F326430" w14:textId="77777777">
        <w:trPr>
          <w:trHeight w:val="827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E7DB4E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lastRenderedPageBreak/>
              <w:t>Záväzné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stanoviská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 záväzné vyjadrenia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D4F3A3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Všetky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záväzné</w:t>
            </w:r>
          </w:p>
          <w:p w14:paraId="229385D1" w14:textId="77777777" w:rsidR="001B1E70" w:rsidRDefault="007A35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stanoviská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záväzné </w:t>
            </w:r>
            <w:r>
              <w:rPr>
                <w:spacing w:val="-2"/>
                <w:sz w:val="24"/>
              </w:rPr>
              <w:t>vyjadrenia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165FD" w14:textId="7375BC0A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54A4F2F9" w14:textId="77777777">
        <w:trPr>
          <w:trHeight w:val="316"/>
        </w:trPr>
        <w:tc>
          <w:tcPr>
            <w:tcW w:w="27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3A7800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1A8DC9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Projektová</w:t>
            </w:r>
            <w:r>
              <w:rPr>
                <w:spacing w:val="-2"/>
                <w:sz w:val="24"/>
              </w:rPr>
              <w:t xml:space="preserve"> dokumentácia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E468A" w14:textId="06BBC16D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76FA1443" w14:textId="77777777">
        <w:trPr>
          <w:trHeight w:val="827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A284D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B8F6C0" w14:textId="77777777" w:rsidR="001B1E70" w:rsidRDefault="007A3583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Ostatné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prílohy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§ 66 ods. 2 písm. d) až j)</w:t>
            </w:r>
          </w:p>
          <w:p w14:paraId="41DF095A" w14:textId="77777777" w:rsidR="001B1E70" w:rsidRDefault="007A358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Stavebného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6A73A" w14:textId="6BF81463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6EA4BE38" w14:textId="77777777">
        <w:trPr>
          <w:trHeight w:val="1104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E85762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6D2CFB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563860E" w14:textId="77777777" w:rsidR="001B1E70" w:rsidRDefault="007A358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Výsledky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uskutočnených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revízií</w:t>
            </w:r>
          </w:p>
          <w:p w14:paraId="461A9E01" w14:textId="77777777" w:rsidR="001B1E70" w:rsidRDefault="007A3583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vyhradených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technických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zariadení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doklady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ich technickej spôsobilosti na plynulú a bezpečnú</w:t>
            </w:r>
          </w:p>
          <w:p w14:paraId="062C5AD1" w14:textId="77777777" w:rsidR="001B1E70" w:rsidRDefault="007A3583">
            <w:pPr>
              <w:pStyle w:val="TableParagraph"/>
              <w:spacing w:line="264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prevádzku,</w:t>
            </w:r>
          </w:p>
        </w:tc>
      </w:tr>
      <w:tr w:rsidR="001B1E70" w14:paraId="4C6B7342" w14:textId="77777777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225052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703BDE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8B5AAEF" w14:textId="77777777" w:rsidR="001B1E70" w:rsidRDefault="007A3583">
            <w:pPr>
              <w:pStyle w:val="TableParagraph"/>
              <w:spacing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Energetický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certifikát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budovy,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podlieha energetickej certifikácii,</w:t>
            </w:r>
          </w:p>
        </w:tc>
      </w:tr>
      <w:tr w:rsidR="001B1E70" w14:paraId="5E4A73F5" w14:textId="77777777">
        <w:trPr>
          <w:trHeight w:val="313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317C0C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70C6BA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4BCC3" w14:textId="6E09DABE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619ED9C0" w14:textId="77777777">
        <w:trPr>
          <w:trHeight w:val="630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4F663A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11B250" w14:textId="77777777" w:rsidR="001B1E70" w:rsidRDefault="007A3583">
            <w:pPr>
              <w:pStyle w:val="TableParagraph"/>
              <w:spacing w:line="240" w:lineRule="auto"/>
              <w:ind w:right="686"/>
              <w:rPr>
                <w:sz w:val="24"/>
              </w:rPr>
            </w:pPr>
            <w:r>
              <w:rPr>
                <w:sz w:val="24"/>
              </w:rPr>
              <w:t>Záväzné stanoviská dotknutých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orgánov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2687A" w14:textId="0B19A1DD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12D67C66" w14:textId="77777777">
        <w:trPr>
          <w:trHeight w:val="945"/>
        </w:trPr>
        <w:tc>
          <w:tcPr>
            <w:tcW w:w="270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1474E4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D51602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Záväzné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vyjadrenia</w:t>
            </w:r>
          </w:p>
          <w:p w14:paraId="7EBA39FE" w14:textId="77777777" w:rsidR="001B1E70" w:rsidRDefault="007A3583">
            <w:pPr>
              <w:pStyle w:val="TableParagraph"/>
              <w:spacing w:line="240" w:lineRule="auto"/>
              <w:ind w:right="284"/>
              <w:rPr>
                <w:sz w:val="24"/>
              </w:rPr>
            </w:pPr>
            <w:r>
              <w:rPr>
                <w:sz w:val="24"/>
              </w:rPr>
              <w:t>dotknutých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právnických </w:t>
            </w:r>
            <w:r>
              <w:rPr>
                <w:spacing w:val="-4"/>
                <w:sz w:val="24"/>
              </w:rPr>
              <w:t>osôb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FBB6F" w14:textId="7163520E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46E5D5B4" w14:textId="77777777">
        <w:trPr>
          <w:trHeight w:val="313"/>
        </w:trPr>
        <w:tc>
          <w:tcPr>
            <w:tcW w:w="106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96F1E2F" w14:textId="77777777" w:rsidR="001B1E70" w:rsidRDefault="007A3583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 správnom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1B1E70" w14:paraId="3DF4B40E" w14:textId="77777777">
        <w:trPr>
          <w:trHeight w:val="1103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4320E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poplatku pre stavebný zámer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4130DC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F22BD" w14:textId="0A4FDAD3" w:rsidR="001B1E70" w:rsidRDefault="001B1E70">
            <w:pPr>
              <w:pStyle w:val="TableParagraph"/>
              <w:spacing w:line="270" w:lineRule="atLeast"/>
              <w:ind w:left="75"/>
              <w:rPr>
                <w:sz w:val="24"/>
              </w:rPr>
            </w:pPr>
          </w:p>
        </w:tc>
      </w:tr>
      <w:tr w:rsidR="001B1E70" w14:paraId="0C8F0BC6" w14:textId="77777777">
        <w:trPr>
          <w:trHeight w:val="1103"/>
        </w:trPr>
        <w:tc>
          <w:tcPr>
            <w:tcW w:w="2700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FAC5F9D" w14:textId="77777777" w:rsidR="001B1E70" w:rsidRDefault="007A3583">
            <w:pPr>
              <w:pStyle w:val="TableParagraph"/>
              <w:spacing w:line="240" w:lineRule="auto"/>
              <w:ind w:left="69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poplatku pre kolaudáciu stavby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DD04C5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správne</w:t>
            </w:r>
            <w:r>
              <w:rPr>
                <w:sz w:val="24"/>
              </w:rPr>
              <w:t xml:space="preserve">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52D7D" w14:textId="348A8E52" w:rsidR="001B1E70" w:rsidRDefault="001B1E70">
            <w:pPr>
              <w:pStyle w:val="TableParagraph"/>
              <w:spacing w:line="270" w:lineRule="atLeast"/>
              <w:ind w:left="75"/>
              <w:rPr>
                <w:sz w:val="24"/>
              </w:rPr>
            </w:pPr>
          </w:p>
        </w:tc>
      </w:tr>
      <w:tr w:rsidR="001B1E70" w14:paraId="118E3F23" w14:textId="77777777">
        <w:trPr>
          <w:trHeight w:val="1379"/>
        </w:trPr>
        <w:tc>
          <w:tcPr>
            <w:tcW w:w="2700" w:type="dxa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66C36BF7" w14:textId="77777777" w:rsidR="001B1E70" w:rsidRDefault="001B1E7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11D60B" w14:textId="77777777" w:rsidR="001B1E70" w:rsidRDefault="007A3583">
            <w:pPr>
              <w:pStyle w:val="TableParagraph"/>
              <w:spacing w:line="240" w:lineRule="auto"/>
              <w:ind w:right="751"/>
              <w:rPr>
                <w:sz w:val="24"/>
              </w:rPr>
            </w:pPr>
            <w:r>
              <w:rPr>
                <w:sz w:val="24"/>
              </w:rPr>
              <w:t>Výpočet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C087A" w14:textId="4282A612" w:rsidR="001B1E70" w:rsidRDefault="001B1E70">
            <w:pPr>
              <w:pStyle w:val="TableParagraph"/>
              <w:spacing w:line="270" w:lineRule="atLeast"/>
              <w:ind w:left="75" w:right="510"/>
              <w:jc w:val="both"/>
              <w:rPr>
                <w:sz w:val="24"/>
              </w:rPr>
            </w:pPr>
          </w:p>
        </w:tc>
      </w:tr>
      <w:tr w:rsidR="001B1E70" w14:paraId="21CC8375" w14:textId="77777777">
        <w:trPr>
          <w:trHeight w:val="315"/>
        </w:trPr>
        <w:tc>
          <w:tcPr>
            <w:tcW w:w="2700" w:type="dxa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1918DD49" w14:textId="77777777" w:rsidR="001B1E70" w:rsidRDefault="001B1E70">
            <w:pPr>
              <w:pStyle w:val="TableParagraph"/>
              <w:spacing w:line="240" w:lineRule="auto"/>
              <w:ind w:left="0"/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EDFC81" w14:textId="77777777" w:rsidR="001B1E70" w:rsidRDefault="001B1E70">
            <w:pPr>
              <w:rPr>
                <w:sz w:val="2"/>
                <w:szCs w:val="2"/>
              </w:rPr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CC989" w14:textId="2929E8EA" w:rsidR="001B1E70" w:rsidRDefault="001B1E70">
            <w:pPr>
              <w:pStyle w:val="TableParagraph"/>
              <w:spacing w:line="270" w:lineRule="exact"/>
              <w:ind w:left="75"/>
              <w:rPr>
                <w:sz w:val="24"/>
              </w:rPr>
            </w:pPr>
          </w:p>
        </w:tc>
      </w:tr>
      <w:tr w:rsidR="001B1E70" w14:paraId="7EC42267" w14:textId="77777777">
        <w:trPr>
          <w:trHeight w:val="629"/>
        </w:trPr>
        <w:tc>
          <w:tcPr>
            <w:tcW w:w="2700" w:type="dxa"/>
            <w:tcBorders>
              <w:top w:val="nil"/>
              <w:bottom w:val="nil"/>
              <w:right w:val="single" w:sz="4" w:space="0" w:color="000000"/>
            </w:tcBorders>
            <w:shd w:val="clear" w:color="auto" w:fill="D9D9D9"/>
          </w:tcPr>
          <w:p w14:paraId="3DDBEE8E" w14:textId="77777777" w:rsidR="001B1E70" w:rsidRDefault="007A3583">
            <w:pPr>
              <w:pStyle w:val="TableParagraph"/>
              <w:spacing w:line="240" w:lineRule="auto"/>
              <w:ind w:left="69" w:right="858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5B8944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úhrade</w:t>
            </w:r>
          </w:p>
          <w:p w14:paraId="07ADBAB7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správneho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0BD1F" w14:textId="47D933D2" w:rsidR="001B1E70" w:rsidRDefault="001B1E70">
            <w:pPr>
              <w:pStyle w:val="TableParagraph"/>
              <w:spacing w:line="240" w:lineRule="auto"/>
              <w:ind w:left="75"/>
              <w:rPr>
                <w:sz w:val="24"/>
              </w:rPr>
            </w:pPr>
          </w:p>
        </w:tc>
      </w:tr>
      <w:tr w:rsidR="001B1E70" w14:paraId="6FA865A9" w14:textId="77777777">
        <w:trPr>
          <w:trHeight w:val="316"/>
        </w:trPr>
        <w:tc>
          <w:tcPr>
            <w:tcW w:w="27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68C8F2" w14:textId="77777777" w:rsidR="001B1E70" w:rsidRDefault="001B1E7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F1CBBF" w14:textId="77777777" w:rsidR="001B1E70" w:rsidRDefault="007A35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úhrady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24470" w14:textId="77777777" w:rsidR="001B1E70" w:rsidRDefault="001B1E7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B1E70" w14:paraId="7ADD3499" w14:textId="77777777">
        <w:trPr>
          <w:trHeight w:val="1655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50F098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AB5C8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Príloha preukazujúca oslobodenie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CAD32" w14:textId="72A5DED2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</w:tbl>
    <w:p w14:paraId="1337BED5" w14:textId="77777777" w:rsidR="001B1E70" w:rsidRDefault="001B1E70">
      <w:pPr>
        <w:pStyle w:val="TableParagraph"/>
        <w:rPr>
          <w:sz w:val="24"/>
        </w:rPr>
        <w:sectPr w:rsidR="001B1E70">
          <w:type w:val="continuous"/>
          <w:pgSz w:w="11910" w:h="16840"/>
          <w:pgMar w:top="680" w:right="425" w:bottom="1203" w:left="708" w:header="708" w:footer="708" w:gutter="0"/>
          <w:cols w:space="708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00"/>
        <w:gridCol w:w="5233"/>
      </w:tblGrid>
      <w:tr w:rsidR="001B1E70" w14:paraId="18EFC219" w14:textId="77777777">
        <w:trPr>
          <w:trHeight w:val="314"/>
        </w:trPr>
        <w:tc>
          <w:tcPr>
            <w:tcW w:w="10633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CA09E8F" w14:textId="77777777" w:rsidR="001B1E70" w:rsidRDefault="007A3583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1B1E70" w14:paraId="7D71739B" w14:textId="77777777">
        <w:trPr>
          <w:trHeight w:val="630"/>
        </w:trPr>
        <w:tc>
          <w:tcPr>
            <w:tcW w:w="2700" w:type="dxa"/>
            <w:tcBorders>
              <w:left w:val="single" w:sz="8" w:space="0" w:color="000000"/>
            </w:tcBorders>
            <w:shd w:val="clear" w:color="auto" w:fill="D9D9D9"/>
          </w:tcPr>
          <w:p w14:paraId="40F5ED02" w14:textId="77777777" w:rsidR="001B1E70" w:rsidRDefault="007A3583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shd w:val="clear" w:color="auto" w:fill="D9D9D9"/>
          </w:tcPr>
          <w:p w14:paraId="35923AD9" w14:textId="77777777" w:rsidR="001B1E70" w:rsidRDefault="007A358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správnosti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vyplnených </w:t>
            </w:r>
            <w:r>
              <w:rPr>
                <w:spacing w:val="-2"/>
                <w:sz w:val="24"/>
              </w:rPr>
              <w:t>údajov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45E8577F" w14:textId="60620ED4" w:rsidR="001B1E70" w:rsidRDefault="001B1E70">
            <w:pPr>
              <w:pStyle w:val="TableParagraph"/>
              <w:spacing w:line="270" w:lineRule="exact"/>
              <w:ind w:left="75"/>
              <w:rPr>
                <w:sz w:val="24"/>
              </w:rPr>
            </w:pPr>
          </w:p>
        </w:tc>
      </w:tr>
      <w:tr w:rsidR="001B1E70" w14:paraId="71412D90" w14:textId="77777777">
        <w:trPr>
          <w:trHeight w:val="316"/>
        </w:trPr>
        <w:tc>
          <w:tcPr>
            <w:tcW w:w="2700" w:type="dxa"/>
            <w:tcBorders>
              <w:left w:val="single" w:sz="8" w:space="0" w:color="000000"/>
            </w:tcBorders>
            <w:shd w:val="clear" w:color="auto" w:fill="D9D9D9"/>
          </w:tcPr>
          <w:p w14:paraId="046D04A9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700" w:type="dxa"/>
            <w:shd w:val="clear" w:color="auto" w:fill="D9D9D9"/>
          </w:tcPr>
          <w:p w14:paraId="65588AE7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233" w:type="dxa"/>
            <w:tcBorders>
              <w:right w:val="single" w:sz="8" w:space="0" w:color="000000"/>
            </w:tcBorders>
          </w:tcPr>
          <w:p w14:paraId="10D5B303" w14:textId="2CDFD4A0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  <w:tr w:rsidR="001B1E70" w14:paraId="3F0F8CBB" w14:textId="77777777">
        <w:trPr>
          <w:trHeight w:val="330"/>
        </w:trPr>
        <w:tc>
          <w:tcPr>
            <w:tcW w:w="2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6C7DE558" w14:textId="77777777" w:rsidR="001B1E70" w:rsidRDefault="007A358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700" w:type="dxa"/>
            <w:tcBorders>
              <w:bottom w:val="single" w:sz="8" w:space="0" w:color="000000"/>
            </w:tcBorders>
            <w:shd w:val="clear" w:color="auto" w:fill="D9D9D9"/>
          </w:tcPr>
          <w:p w14:paraId="34D460DF" w14:textId="77777777" w:rsidR="001B1E70" w:rsidRDefault="007A35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233" w:type="dxa"/>
            <w:tcBorders>
              <w:bottom w:val="single" w:sz="8" w:space="0" w:color="000000"/>
              <w:right w:val="single" w:sz="8" w:space="0" w:color="000000"/>
            </w:tcBorders>
          </w:tcPr>
          <w:p w14:paraId="5295273F" w14:textId="21ECD066" w:rsidR="001B1E70" w:rsidRDefault="001B1E70">
            <w:pPr>
              <w:pStyle w:val="TableParagraph"/>
              <w:ind w:left="75"/>
              <w:rPr>
                <w:sz w:val="24"/>
              </w:rPr>
            </w:pPr>
          </w:p>
        </w:tc>
      </w:tr>
    </w:tbl>
    <w:p w14:paraId="5296AA8A" w14:textId="77777777" w:rsidR="00000000" w:rsidRDefault="007A3583"/>
    <w:sectPr w:rsidR="00000000">
      <w:type w:val="continuous"/>
      <w:pgSz w:w="11910" w:h="16840"/>
      <w:pgMar w:top="680" w:right="42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1E70"/>
    <w:rsid w:val="001B1E70"/>
    <w:rsid w:val="007A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067B"/>
  <w15:docId w15:val="{69CF1FAC-3D39-4D86-A03D-59BDBBBB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49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line="268" w:lineRule="exact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Martin Jakubišin</cp:lastModifiedBy>
  <cp:revision>2</cp:revision>
  <dcterms:created xsi:type="dcterms:W3CDTF">2025-10-20T13:37:00Z</dcterms:created>
  <dcterms:modified xsi:type="dcterms:W3CDTF">2025-10-20T13:37:00Z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2016; modified using iTextSharp 4.1.6 by 1T3XT</vt:lpwstr>
  </property>
</Properties>
</file>